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iCs/>
          <w:sz w:val="28"/>
          <w:szCs w:val="28"/>
          <w:u w:val="single"/>
        </w:rPr>
      </w:pPr>
      <w:bookmarkStart w:id="1" w:name="_GoBack"/>
      <w:bookmarkEnd w:id="1"/>
      <w:r>
        <w:rPr>
          <w:b/>
          <w:bCs/>
          <w:iCs/>
          <w:sz w:val="28"/>
          <w:szCs w:val="28"/>
          <w:u w:val="single"/>
        </w:rPr>
        <w:t>Luyện Toán</w:t>
      </w:r>
    </w:p>
    <w:p>
      <w:pPr>
        <w:widowControl w:val="0"/>
        <w:tabs>
          <w:tab w:val="left" w:pos="574"/>
        </w:tabs>
        <w:jc w:val="center"/>
        <w:rPr>
          <w:b/>
          <w:bCs w:val="0"/>
          <w:sz w:val="32"/>
          <w:szCs w:val="32"/>
          <w:lang w:val="nl-NL"/>
        </w:rPr>
      </w:pPr>
      <w:r>
        <w:rPr>
          <w:b/>
          <w:bCs w:val="0"/>
          <w:sz w:val="32"/>
          <w:szCs w:val="32"/>
        </w:rPr>
        <w:t xml:space="preserve">Ôn </w:t>
      </w:r>
      <w:r>
        <w:rPr>
          <w:b/>
          <w:bCs w:val="0"/>
          <w:sz w:val="32"/>
          <w:szCs w:val="32"/>
          <w:lang w:val="nl-NL"/>
        </w:rPr>
        <w:t>Phép nhân, phép chia số có bốn chữ số cho số có một chữ số</w:t>
      </w:r>
    </w:p>
    <w:p>
      <w:pPr>
        <w:jc w:val="both"/>
        <w:rPr>
          <w:rFonts w:eastAsiaTheme="minorHAnsi"/>
          <w:b/>
          <w:bCs/>
          <w:sz w:val="28"/>
          <w:szCs w:val="28"/>
          <w:u w:val="single"/>
          <w:lang w:val="nl-NL"/>
        </w:rPr>
      </w:pPr>
      <w:r>
        <w:rPr>
          <w:rFonts w:eastAsiaTheme="minorHAnsi"/>
          <w:b/>
          <w:bCs/>
          <w:sz w:val="28"/>
          <w:szCs w:val="28"/>
          <w:u w:val="single"/>
          <w:lang w:val="nl-NL"/>
        </w:rPr>
        <w:t>I. YÊU CẦU CẦN ĐẠT:</w:t>
      </w:r>
    </w:p>
    <w:p>
      <w:pPr>
        <w:jc w:val="both"/>
        <w:rPr>
          <w:rFonts w:eastAsiaTheme="minorHAnsi"/>
          <w:b/>
          <w:i/>
          <w:sz w:val="28"/>
          <w:szCs w:val="28"/>
          <w:lang w:val="nl-NL"/>
        </w:rPr>
      </w:pPr>
      <w:r>
        <w:rPr>
          <w:rFonts w:eastAsiaTheme="minorHAnsi"/>
          <w:b/>
          <w:i/>
          <w:sz w:val="28"/>
          <w:szCs w:val="28"/>
          <w:lang w:val="nl-NL"/>
        </w:rPr>
        <w:t>1. Kiến thức, kĩ năng:</w:t>
      </w:r>
      <w:r>
        <w:rPr>
          <w:rFonts w:eastAsiaTheme="minorHAnsi"/>
          <w:sz w:val="28"/>
          <w:szCs w:val="28"/>
        </w:rPr>
        <w:t>Củng cố:</w:t>
      </w:r>
    </w:p>
    <w:p>
      <w:pPr>
        <w:widowControl w:val="0"/>
        <w:tabs>
          <w:tab w:val="left" w:pos="574"/>
        </w:tabs>
        <w:jc w:val="both"/>
        <w:rPr>
          <w:sz w:val="28"/>
          <w:szCs w:val="28"/>
          <w:lang w:val="nl-NL"/>
        </w:rPr>
      </w:pPr>
      <w:r>
        <w:rPr>
          <w:bCs/>
          <w:sz w:val="28"/>
          <w:szCs w:val="28"/>
        </w:rPr>
        <w:t xml:space="preserve">- </w:t>
      </w:r>
      <w:r>
        <w:rPr>
          <w:sz w:val="28"/>
          <w:szCs w:val="28"/>
          <w:lang w:val="nl-NL"/>
        </w:rPr>
        <w:t xml:space="preserve">Phép nhân, phép chia số có bốn chữ số cho số có một chữ số </w:t>
      </w:r>
    </w:p>
    <w:p>
      <w:pPr>
        <w:widowControl w:val="0"/>
        <w:tabs>
          <w:tab w:val="left" w:pos="574"/>
        </w:tabs>
        <w:jc w:val="both"/>
        <w:rPr>
          <w:sz w:val="28"/>
          <w:szCs w:val="28"/>
          <w:lang w:val="en-GB"/>
        </w:rPr>
      </w:pPr>
      <w:r>
        <w:rPr>
          <w:sz w:val="28"/>
          <w:szCs w:val="28"/>
          <w:lang w:val="nl-NL"/>
        </w:rPr>
        <w:t>- Cấu tạo số có bốn chữ số</w:t>
      </w:r>
    </w:p>
    <w:p>
      <w:pPr>
        <w:widowControl w:val="0"/>
        <w:tabs>
          <w:tab w:val="left" w:pos="574"/>
        </w:tabs>
        <w:jc w:val="both"/>
        <w:rPr>
          <w:sz w:val="28"/>
          <w:szCs w:val="28"/>
        </w:rPr>
      </w:pPr>
      <w:r>
        <w:rPr>
          <w:sz w:val="28"/>
          <w:szCs w:val="28"/>
        </w:rPr>
        <w:t xml:space="preserve">- </w:t>
      </w:r>
      <w:r>
        <w:rPr>
          <w:sz w:val="28"/>
          <w:szCs w:val="28"/>
          <w:lang w:val="nl-NL"/>
        </w:rPr>
        <w:t>Vận dụng giải các bài toán thực tế liên quan đến phép chia số có bốn chữ số cho số có một chữ số và bài toán giải bằng hai bước tính.</w:t>
      </w:r>
      <w:r>
        <w:rPr>
          <w:sz w:val="28"/>
          <w:szCs w:val="28"/>
          <w:lang w:val="vi-VN"/>
        </w:rPr>
        <w:t xml:space="preserve"> </w:t>
      </w:r>
    </w:p>
    <w:p>
      <w:pPr>
        <w:jc w:val="both"/>
        <w:rPr>
          <w:rFonts w:eastAsiaTheme="minorHAnsi"/>
          <w:b/>
          <w:i/>
          <w:sz w:val="28"/>
          <w:szCs w:val="28"/>
        </w:rPr>
      </w:pPr>
      <w:r>
        <w:rPr>
          <w:rFonts w:eastAsiaTheme="minorHAnsi"/>
          <w:b/>
          <w:i/>
          <w:sz w:val="28"/>
          <w:szCs w:val="28"/>
        </w:rPr>
        <w:t>2. Năng lực:</w:t>
      </w:r>
    </w:p>
    <w:p>
      <w:pPr>
        <w:jc w:val="both"/>
        <w:rPr>
          <w:rFonts w:eastAsiaTheme="minorHAnsi"/>
          <w:sz w:val="28"/>
          <w:szCs w:val="28"/>
        </w:rPr>
      </w:pPr>
      <w:r>
        <w:rPr>
          <w:rFonts w:eastAsiaTheme="minorHAnsi"/>
          <w:sz w:val="28"/>
          <w:szCs w:val="28"/>
        </w:rPr>
        <w:t>- Lắng nghe, trả lời câu hỏi, làm bài tập.</w:t>
      </w:r>
    </w:p>
    <w:p>
      <w:pPr>
        <w:jc w:val="both"/>
        <w:rPr>
          <w:rFonts w:eastAsiaTheme="minorHAnsi"/>
          <w:sz w:val="28"/>
          <w:szCs w:val="28"/>
        </w:rPr>
      </w:pPr>
      <w:r>
        <w:rPr>
          <w:rFonts w:eastAsiaTheme="minorHAnsi"/>
          <w:sz w:val="28"/>
          <w:szCs w:val="28"/>
        </w:rPr>
        <w:t>- Giải quyết được vấn đề với dạng toán vận dụng thực tế. Giao tiếp với thầy cô, bạn bè trong các hoạt động học tập.</w:t>
      </w:r>
    </w:p>
    <w:p>
      <w:pPr>
        <w:jc w:val="both"/>
        <w:rPr>
          <w:rFonts w:eastAsiaTheme="minorHAnsi"/>
          <w:b/>
          <w:i/>
          <w:sz w:val="28"/>
          <w:szCs w:val="28"/>
        </w:rPr>
      </w:pPr>
      <w:r>
        <w:rPr>
          <w:rFonts w:eastAsiaTheme="minorHAnsi"/>
          <w:b/>
          <w:i/>
          <w:sz w:val="28"/>
          <w:szCs w:val="28"/>
        </w:rPr>
        <w:t>3. Phẩm chất:</w:t>
      </w:r>
    </w:p>
    <w:p>
      <w:pPr>
        <w:jc w:val="both"/>
        <w:rPr>
          <w:rFonts w:eastAsiaTheme="minorHAnsi"/>
          <w:sz w:val="28"/>
          <w:szCs w:val="28"/>
        </w:rPr>
      </w:pPr>
      <w:r>
        <w:rPr>
          <w:rFonts w:eastAsiaTheme="minorHAnsi"/>
          <w:sz w:val="28"/>
          <w:szCs w:val="28"/>
        </w:rPr>
        <w:t>- Có ý thức giúp đỡ lẫn nhau trong các hoạt động học tập để hoàn thành nhiệm vụ.</w:t>
      </w:r>
    </w:p>
    <w:p>
      <w:pPr>
        <w:jc w:val="both"/>
        <w:rPr>
          <w:rFonts w:eastAsiaTheme="minorHAnsi"/>
          <w:sz w:val="28"/>
          <w:szCs w:val="28"/>
        </w:rPr>
      </w:pPr>
      <w:r>
        <w:rPr>
          <w:rFonts w:eastAsiaTheme="minorHAnsi"/>
          <w:sz w:val="28"/>
          <w:szCs w:val="28"/>
        </w:rPr>
        <w:t>- Chăm chỉ suy nghĩ, trả lời câu hỏi; làm tốt các bài tập. Giữ trật tự, biết lắng nghe, học tập nghiêm túc.</w:t>
      </w:r>
    </w:p>
    <w:p>
      <w:pPr>
        <w:jc w:val="both"/>
        <w:rPr>
          <w:rFonts w:eastAsiaTheme="minorHAnsi"/>
          <w:b/>
          <w:sz w:val="28"/>
          <w:szCs w:val="28"/>
          <w:u w:val="single"/>
        </w:rPr>
      </w:pPr>
      <w:r>
        <w:rPr>
          <w:rFonts w:eastAsiaTheme="minorHAnsi"/>
          <w:b/>
          <w:sz w:val="28"/>
          <w:szCs w:val="28"/>
          <w:u w:val="single"/>
        </w:rPr>
        <w:t>II. ĐỒ DÙNG DẠY HỌC:</w:t>
      </w:r>
    </w:p>
    <w:p>
      <w:pPr>
        <w:jc w:val="both"/>
        <w:rPr>
          <w:rFonts w:eastAsiaTheme="minorHAnsi"/>
          <w:sz w:val="28"/>
          <w:szCs w:val="28"/>
        </w:rPr>
      </w:pPr>
      <w:bookmarkStart w:id="0" w:name="_Hlk127687210"/>
      <w:r>
        <w:rPr>
          <w:rFonts w:eastAsiaTheme="minorHAnsi"/>
          <w:b/>
          <w:i/>
          <w:sz w:val="28"/>
          <w:szCs w:val="28"/>
        </w:rPr>
        <w:t>1. Giáo viên:</w:t>
      </w:r>
      <w:r>
        <w:rPr>
          <w:rFonts w:eastAsiaTheme="minorHAnsi"/>
          <w:sz w:val="28"/>
          <w:szCs w:val="28"/>
        </w:rPr>
        <w:t xml:space="preserve"> Vở bài tập Toán; các hình ảnh trong SGK</w:t>
      </w:r>
    </w:p>
    <w:p>
      <w:pPr>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bookmarkEnd w:id="0"/>
    <w:p>
      <w:pPr>
        <w:jc w:val="both"/>
        <w:rPr>
          <w:rFonts w:eastAsiaTheme="minorHAnsi"/>
          <w:b/>
          <w:sz w:val="28"/>
          <w:szCs w:val="28"/>
        </w:rPr>
      </w:pPr>
      <w:r>
        <w:rPr>
          <w:rFonts w:eastAsiaTheme="minorHAnsi"/>
          <w:b/>
          <w:sz w:val="28"/>
          <w:szCs w:val="28"/>
        </w:rPr>
        <w:t>III. CÁC HOẠT ĐỘNG DẠY HỌC:</w:t>
      </w:r>
    </w:p>
    <w:tbl>
      <w:tblPr>
        <w:tblStyle w:val="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6"/>
        <w:gridCol w:w="4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bottom w:val="single" w:color="auto" w:sz="4" w:space="0"/>
            </w:tcBorders>
          </w:tcPr>
          <w:p>
            <w:pPr>
              <w:jc w:val="center"/>
              <w:rPr>
                <w:b/>
                <w:color w:val="000000" w:themeColor="text1"/>
                <w:sz w:val="28"/>
                <w:szCs w:val="28"/>
                <w:lang w:val="nl-NL"/>
                <w14:textFill>
                  <w14:solidFill>
                    <w14:schemeClr w14:val="tx1"/>
                  </w14:solidFill>
                </w14:textFill>
              </w:rPr>
            </w:pPr>
            <w:r>
              <w:rPr>
                <w:b/>
                <w:color w:val="000000" w:themeColor="text1"/>
                <w:sz w:val="28"/>
                <w:szCs w:val="28"/>
                <w:lang w:val="nl-NL"/>
                <w14:textFill>
                  <w14:solidFill>
                    <w14:schemeClr w14:val="tx1"/>
                  </w14:solidFill>
                </w14:textFill>
              </w:rPr>
              <w:t>Hoạt động của giáo viên</w:t>
            </w:r>
          </w:p>
        </w:tc>
        <w:tc>
          <w:tcPr>
            <w:tcW w:w="4036" w:type="dxa"/>
            <w:tcBorders>
              <w:bottom w:val="single" w:color="auto" w:sz="4" w:space="0"/>
            </w:tcBorders>
          </w:tcPr>
          <w:p>
            <w:pPr>
              <w:jc w:val="center"/>
              <w:rPr>
                <w:b/>
                <w:color w:val="000000" w:themeColor="text1"/>
                <w:sz w:val="28"/>
                <w:szCs w:val="28"/>
                <w:lang w:val="nl-NL"/>
                <w14:textFill>
                  <w14:solidFill>
                    <w14:schemeClr w14:val="tx1"/>
                  </w14:solidFill>
                </w14:textFill>
              </w:rPr>
            </w:pPr>
            <w:r>
              <w:rPr>
                <w:b/>
                <w:color w:val="000000" w:themeColor="text1"/>
                <w:sz w:val="28"/>
                <w:szCs w:val="28"/>
                <w:lang w:val="nl-NL"/>
                <w14:textFill>
                  <w14:solidFill>
                    <w14:schemeClr w14:val="tx1"/>
                  </w14:solidFill>
                </w14:textFil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single" w:color="auto" w:sz="4" w:space="0"/>
              <w:bottom w:val="dashed" w:color="auto" w:sz="4" w:space="0"/>
            </w:tcBorders>
          </w:tcPr>
          <w:p>
            <w:pPr>
              <w:rPr>
                <w:rFonts w:eastAsiaTheme="minorHAnsi"/>
                <w:b/>
                <w:color w:val="000000" w:themeColor="text1"/>
                <w:sz w:val="28"/>
                <w:szCs w:val="28"/>
                <w14:textFill>
                  <w14:solidFill>
                    <w14:schemeClr w14:val="tx1"/>
                  </w14:solidFill>
                </w14:textFill>
              </w:rPr>
            </w:pPr>
            <w:r>
              <w:rPr>
                <w:b/>
                <w:bCs/>
                <w:color w:val="000000" w:themeColor="text1"/>
                <w:sz w:val="28"/>
                <w:szCs w:val="28"/>
                <w:lang w:val="nl-NL"/>
                <w14:textFill>
                  <w14:solidFill>
                    <w14:schemeClr w14:val="tx1"/>
                  </w14:solidFill>
                </w14:textFill>
              </w:rPr>
              <w:t xml:space="preserve">1. </w:t>
            </w:r>
            <w:r>
              <w:rPr>
                <w:rFonts w:eastAsiaTheme="minorHAnsi"/>
                <w:b/>
                <w:color w:val="000000" w:themeColor="text1"/>
                <w:sz w:val="28"/>
                <w:szCs w:val="28"/>
                <w14:textFill>
                  <w14:solidFill>
                    <w14:schemeClr w14:val="tx1"/>
                  </w14:solidFill>
                </w14:textFill>
              </w:rPr>
              <w:t xml:space="preserve">HĐ Khởi động </w:t>
            </w:r>
          </w:p>
          <w:p>
            <w:pPr>
              <w:jc w:val="both"/>
              <w:outlineLvl w:val="0"/>
              <w:rPr>
                <w:rFonts w:eastAsiaTheme="minorHAnsi"/>
                <w:bCs/>
                <w:sz w:val="28"/>
                <w:szCs w:val="28"/>
                <w:lang w:val="nl-NL"/>
              </w:rPr>
            </w:pPr>
            <w:r>
              <w:rPr>
                <w:rFonts w:eastAsiaTheme="minorHAnsi"/>
                <w:bCs/>
                <w:sz w:val="28"/>
                <w:szCs w:val="28"/>
                <w:lang w:val="nl-NL"/>
              </w:rPr>
              <w:t>- GV tổ chức cho Hs hát</w:t>
            </w:r>
          </w:p>
          <w:p>
            <w:pPr>
              <w:jc w:val="both"/>
              <w:outlineLvl w:val="0"/>
              <w:rPr>
                <w:rFonts w:eastAsiaTheme="minorHAnsi"/>
                <w:bCs/>
                <w:sz w:val="28"/>
                <w:szCs w:val="28"/>
                <w:lang w:val="nl-NL"/>
              </w:rPr>
            </w:pPr>
            <w:r>
              <w:rPr>
                <w:rFonts w:eastAsiaTheme="minorHAnsi"/>
                <w:bCs/>
                <w:sz w:val="28"/>
                <w:szCs w:val="28"/>
                <w:lang w:val="nl-NL"/>
              </w:rPr>
              <w:t>- GV dẫn dắt vào bài mới</w:t>
            </w:r>
          </w:p>
        </w:tc>
        <w:tc>
          <w:tcPr>
            <w:tcW w:w="4036" w:type="dxa"/>
            <w:tcBorders>
              <w:top w:val="single" w:color="auto" w:sz="4" w:space="0"/>
              <w:bottom w:val="dashed" w:color="auto" w:sz="4" w:space="0"/>
            </w:tcBorders>
          </w:tcPr>
          <w:p>
            <w:pPr>
              <w:jc w:val="both"/>
              <w:rPr>
                <w:rFonts w:eastAsia="SimSun"/>
                <w:sz w:val="28"/>
                <w:szCs w:val="28"/>
              </w:rPr>
            </w:pPr>
          </w:p>
          <w:p>
            <w:pPr>
              <w:jc w:val="both"/>
              <w:rPr>
                <w:rFonts w:eastAsia="SimSun"/>
                <w:sz w:val="28"/>
                <w:szCs w:val="28"/>
              </w:rPr>
            </w:pPr>
            <w:r>
              <w:rPr>
                <w:rFonts w:eastAsia="SimSun"/>
                <w:sz w:val="28"/>
                <w:szCs w:val="28"/>
              </w:rPr>
              <w:t>- HS thực hiện</w:t>
            </w:r>
          </w:p>
          <w:p>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rPr>
                <w:rFonts w:eastAsiaTheme="minorHAnsi"/>
                <w:b/>
                <w:color w:val="000000"/>
                <w:sz w:val="28"/>
                <w:szCs w:val="28"/>
              </w:rPr>
            </w:pPr>
            <w:r>
              <w:rPr>
                <w:rFonts w:eastAsiaTheme="minorHAnsi"/>
                <w:b/>
                <w:color w:val="000000"/>
                <w:sz w:val="28"/>
                <w:szCs w:val="28"/>
              </w:rPr>
              <w:t>2. Thực hành (20-25P)</w:t>
            </w:r>
          </w:p>
        </w:tc>
        <w:tc>
          <w:tcPr>
            <w:tcW w:w="4036" w:type="dxa"/>
            <w:tcBorders>
              <w:top w:val="dashed" w:color="auto" w:sz="4" w:space="0"/>
              <w:bottom w:val="dashed" w:color="auto" w:sz="4" w:space="0"/>
            </w:tcBorders>
          </w:tcPr>
          <w:p>
            <w:pPr>
              <w:rPr>
                <w:rFonts w:eastAsiaTheme="minorHAnsi"/>
                <w:sz w:val="28"/>
                <w:szCs w:val="28"/>
              </w:rPr>
            </w:pPr>
          </w:p>
          <w:p>
            <w:pPr>
              <w:rPr>
                <w:rFonts w:eastAsiaTheme="minorHAns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2" w:hRule="atLeast"/>
        </w:trPr>
        <w:tc>
          <w:tcPr>
            <w:tcW w:w="5036" w:type="dxa"/>
            <w:tcBorders>
              <w:top w:val="dashed" w:color="auto" w:sz="4" w:space="0"/>
              <w:bottom w:val="single" w:color="auto" w:sz="4" w:space="0"/>
            </w:tcBorders>
          </w:tcPr>
          <w:p>
            <w:pPr>
              <w:jc w:val="both"/>
              <w:rPr>
                <w:rFonts w:eastAsiaTheme="minorHAnsi"/>
                <w:b/>
                <w:color w:val="000000"/>
                <w:sz w:val="28"/>
                <w:szCs w:val="28"/>
              </w:rPr>
            </w:pPr>
            <w:r>
              <w:rPr>
                <w:rFonts w:eastAsiaTheme="minorHAnsi"/>
                <w:b/>
                <w:color w:val="000000"/>
                <w:sz w:val="28"/>
                <w:szCs w:val="28"/>
              </w:rPr>
              <w:t>* Bài 1: Đặt tính rồi tính</w:t>
            </w:r>
          </w:p>
          <w:p>
            <w:pPr>
              <w:jc w:val="both"/>
              <w:rPr>
                <w:bCs/>
                <w:iCs/>
                <w:sz w:val="28"/>
                <w:szCs w:val="28"/>
              </w:rPr>
            </w:pPr>
            <w:r>
              <w:rPr>
                <w:bCs/>
                <w:iCs/>
                <w:sz w:val="28"/>
                <w:szCs w:val="28"/>
              </w:rPr>
              <w:t xml:space="preserve">2537:5 =                                  3280 : 4= </w:t>
            </w:r>
          </w:p>
          <w:p>
            <w:pPr>
              <w:jc w:val="both"/>
              <w:rPr>
                <w:bCs/>
                <w:iCs/>
                <w:sz w:val="28"/>
                <w:szCs w:val="28"/>
              </w:rPr>
            </w:pPr>
            <w:r>
              <w:rPr>
                <w:bCs/>
                <w:iCs/>
                <w:sz w:val="28"/>
                <w:szCs w:val="28"/>
              </w:rPr>
              <w:t xml:space="preserve">1041 x7=                                 3027x3= </w:t>
            </w:r>
          </w:p>
          <w:p>
            <w:pPr>
              <w:jc w:val="both"/>
              <w:rPr>
                <w:rFonts w:eastAsiaTheme="minorHAnsi"/>
                <w:b/>
                <w:bCs/>
                <w:color w:val="000000"/>
                <w:sz w:val="28"/>
                <w:szCs w:val="28"/>
              </w:rPr>
            </w:pPr>
            <w:r>
              <w:rPr>
                <w:rFonts w:eastAsiaTheme="minorHAnsi"/>
                <w:color w:val="000000"/>
                <w:sz w:val="28"/>
                <w:szCs w:val="28"/>
              </w:rPr>
              <w:t xml:space="preserve"> </w:t>
            </w:r>
            <w:r>
              <w:rPr>
                <w:rFonts w:eastAsiaTheme="minorHAnsi"/>
                <w:b/>
                <w:bCs/>
                <w:color w:val="000000"/>
                <w:sz w:val="28"/>
                <w:szCs w:val="28"/>
              </w:rPr>
              <w:t>Bài 2: VBT/51</w:t>
            </w:r>
          </w:p>
          <w:p>
            <w:pPr>
              <w:jc w:val="both"/>
              <w:rPr>
                <w:rFonts w:eastAsiaTheme="minorHAnsi"/>
                <w:i/>
                <w:sz w:val="28"/>
                <w:szCs w:val="28"/>
              </w:rPr>
            </w:pPr>
            <w:r>
              <w:rPr>
                <w:rFonts w:eastAsiaTheme="minorHAnsi"/>
                <w:i/>
                <w:sz w:val="28"/>
                <w:szCs w:val="28"/>
              </w:rPr>
              <w:t>-YCHS đọc đề</w:t>
            </w:r>
          </w:p>
          <w:p>
            <w:pPr>
              <w:jc w:val="both"/>
              <w:rPr>
                <w:rFonts w:eastAsiaTheme="minorHAnsi"/>
                <w:i/>
                <w:sz w:val="28"/>
                <w:szCs w:val="28"/>
              </w:rPr>
            </w:pPr>
          </w:p>
          <w:p>
            <w:pPr>
              <w:jc w:val="both"/>
              <w:rPr>
                <w:rFonts w:eastAsiaTheme="minorHAnsi"/>
                <w:i/>
                <w:sz w:val="28"/>
                <w:szCs w:val="28"/>
              </w:rPr>
            </w:pPr>
            <w:r>
              <w:rPr>
                <w:rFonts w:eastAsiaTheme="minorHAnsi"/>
                <w:i/>
                <w:sz w:val="28"/>
                <w:szCs w:val="28"/>
              </w:rPr>
              <w:t>-Nhận xét</w:t>
            </w:r>
          </w:p>
          <w:p>
            <w:pPr>
              <w:rPr>
                <w:rFonts w:eastAsiaTheme="minorHAnsi"/>
                <w:sz w:val="28"/>
                <w:szCs w:val="28"/>
              </w:rPr>
            </w:pPr>
          </w:p>
          <w:p>
            <w:pPr>
              <w:rPr>
                <w:rFonts w:eastAsiaTheme="minorHAnsi"/>
                <w:b/>
                <w:bCs/>
                <w:sz w:val="28"/>
                <w:szCs w:val="28"/>
              </w:rPr>
            </w:pPr>
            <w:r>
              <w:rPr>
                <w:rFonts w:eastAsiaTheme="minorHAnsi"/>
                <w:b/>
                <w:bCs/>
                <w:sz w:val="28"/>
                <w:szCs w:val="28"/>
              </w:rPr>
              <w:t xml:space="preserve">Bài 3: </w:t>
            </w:r>
          </w:p>
          <w:p>
            <w:pPr>
              <w:rPr>
                <w:rFonts w:eastAsiaTheme="minorHAnsi"/>
                <w:sz w:val="28"/>
                <w:szCs w:val="28"/>
              </w:rPr>
            </w:pPr>
            <w:r>
              <w:rPr>
                <w:rFonts w:eastAsiaTheme="minorHAnsi"/>
                <w:b/>
                <w:bCs/>
                <w:sz w:val="28"/>
                <w:szCs w:val="28"/>
              </w:rPr>
              <w:t>-</w:t>
            </w:r>
            <w:r>
              <w:rPr>
                <w:rFonts w:eastAsiaTheme="minorHAnsi"/>
                <w:sz w:val="28"/>
                <w:szCs w:val="28"/>
              </w:rPr>
              <w:t>YCHS đọc đề</w:t>
            </w:r>
          </w:p>
          <w:p>
            <w:pPr>
              <w:rPr>
                <w:rFonts w:eastAsiaTheme="minorHAnsi"/>
                <w:sz w:val="28"/>
                <w:szCs w:val="28"/>
              </w:rPr>
            </w:pPr>
            <w:r>
              <w:rPr>
                <w:rFonts w:eastAsiaTheme="minorHAnsi"/>
                <w:sz w:val="28"/>
                <w:szCs w:val="28"/>
              </w:rPr>
              <w:t>- Tổ chức TC: Ai nhanh Ai đúng</w:t>
            </w:r>
          </w:p>
          <w:p>
            <w:pPr>
              <w:rPr>
                <w:rFonts w:eastAsiaTheme="minorHAnsi"/>
                <w:sz w:val="28"/>
                <w:szCs w:val="28"/>
              </w:rPr>
            </w:pPr>
          </w:p>
          <w:p>
            <w:pPr>
              <w:rPr>
                <w:rFonts w:eastAsiaTheme="minorHAnsi"/>
                <w:sz w:val="28"/>
                <w:szCs w:val="28"/>
              </w:rPr>
            </w:pPr>
            <w:r>
              <w:rPr>
                <w:rFonts w:eastAsiaTheme="minorHAnsi"/>
                <w:sz w:val="28"/>
                <w:szCs w:val="28"/>
              </w:rPr>
              <w:t>- Nhận xét</w:t>
            </w:r>
          </w:p>
          <w:p>
            <w:pPr>
              <w:rPr>
                <w:rFonts w:eastAsiaTheme="minorHAnsi"/>
                <w:b/>
                <w:bCs/>
                <w:sz w:val="28"/>
                <w:szCs w:val="28"/>
              </w:rPr>
            </w:pPr>
            <w:r>
              <w:rPr>
                <w:rFonts w:eastAsiaTheme="minorHAnsi"/>
                <w:b/>
                <w:bCs/>
                <w:sz w:val="28"/>
                <w:szCs w:val="28"/>
              </w:rPr>
              <w:t xml:space="preserve">Bài 4: </w:t>
            </w:r>
          </w:p>
          <w:p>
            <w:pPr>
              <w:rPr>
                <w:rFonts w:eastAsiaTheme="minorHAnsi"/>
                <w:sz w:val="28"/>
                <w:szCs w:val="28"/>
              </w:rPr>
            </w:pPr>
            <w:r>
              <w:rPr>
                <w:rFonts w:eastAsiaTheme="minorHAnsi"/>
                <w:sz w:val="28"/>
                <w:szCs w:val="28"/>
              </w:rPr>
              <w:t>- YCHS đọc đề</w:t>
            </w:r>
          </w:p>
          <w:p>
            <w:pPr>
              <w:rPr>
                <w:rFonts w:eastAsiaTheme="minorHAnsi"/>
                <w:sz w:val="28"/>
                <w:szCs w:val="28"/>
              </w:rPr>
            </w:pPr>
            <w:r>
              <w:rPr>
                <w:rFonts w:eastAsiaTheme="minorHAnsi"/>
                <w:sz w:val="28"/>
                <w:szCs w:val="28"/>
              </w:rPr>
              <w:t>- YCHS giải thích kết quả</w:t>
            </w:r>
          </w:p>
          <w:p>
            <w:pPr>
              <w:rPr>
                <w:rFonts w:eastAsiaTheme="minorHAnsi"/>
                <w:sz w:val="28"/>
                <w:szCs w:val="28"/>
              </w:rPr>
            </w:pPr>
            <w:r>
              <w:rPr>
                <w:rFonts w:eastAsiaTheme="minorHAnsi"/>
                <w:sz w:val="28"/>
                <w:szCs w:val="28"/>
              </w:rPr>
              <w:t>- Nhận xét</w:t>
            </w:r>
          </w:p>
        </w:tc>
        <w:tc>
          <w:tcPr>
            <w:tcW w:w="4036" w:type="dxa"/>
            <w:tcBorders>
              <w:top w:val="dashed" w:color="auto" w:sz="4" w:space="0"/>
              <w:bottom w:val="single" w:color="auto" w:sz="4" w:space="0"/>
            </w:tcBorders>
          </w:tcPr>
          <w:p>
            <w:pPr>
              <w:jc w:val="both"/>
              <w:rPr>
                <w:rFonts w:eastAsiaTheme="minorHAnsi"/>
                <w:color w:val="000000"/>
                <w:sz w:val="28"/>
                <w:szCs w:val="28"/>
                <w:lang w:val="nl-NL"/>
              </w:rPr>
            </w:pPr>
          </w:p>
          <w:p>
            <w:pPr>
              <w:jc w:val="both"/>
              <w:rPr>
                <w:bCs/>
                <w:iCs/>
                <w:sz w:val="28"/>
                <w:szCs w:val="28"/>
              </w:rPr>
            </w:pPr>
            <w:r>
              <w:rPr>
                <w:bCs/>
                <w:iCs/>
                <w:sz w:val="28"/>
                <w:szCs w:val="28"/>
              </w:rPr>
              <w:t xml:space="preserve">2537:5 = 507dư2    3280 : 4= 420    </w:t>
            </w:r>
          </w:p>
          <w:p>
            <w:pPr>
              <w:jc w:val="both"/>
              <w:rPr>
                <w:bCs/>
                <w:iCs/>
                <w:sz w:val="28"/>
                <w:szCs w:val="28"/>
              </w:rPr>
            </w:pPr>
            <w:r>
              <w:rPr>
                <w:bCs/>
                <w:iCs/>
                <w:sz w:val="28"/>
                <w:szCs w:val="28"/>
              </w:rPr>
              <w:t>1041 x7=7287      3027x3= 9071</w:t>
            </w:r>
          </w:p>
          <w:p>
            <w:pPr>
              <w:jc w:val="both"/>
              <w:rPr>
                <w:bCs/>
                <w:sz w:val="28"/>
                <w:szCs w:val="28"/>
              </w:rPr>
            </w:pPr>
          </w:p>
          <w:p>
            <w:pPr>
              <w:jc w:val="both"/>
              <w:rPr>
                <w:bCs/>
                <w:sz w:val="28"/>
                <w:szCs w:val="28"/>
              </w:rPr>
            </w:pPr>
            <w:r>
              <w:rPr>
                <w:bCs/>
                <w:sz w:val="28"/>
                <w:szCs w:val="28"/>
              </w:rPr>
              <w:t>- HS đọc đề</w:t>
            </w:r>
          </w:p>
          <w:p>
            <w:pPr>
              <w:jc w:val="both"/>
              <w:rPr>
                <w:bCs/>
                <w:sz w:val="28"/>
                <w:szCs w:val="28"/>
              </w:rPr>
            </w:pPr>
            <w:r>
              <w:rPr>
                <w:bCs/>
                <w:sz w:val="28"/>
                <w:szCs w:val="28"/>
              </w:rPr>
              <w:t>-HS phân tích đề toán</w:t>
            </w:r>
          </w:p>
          <w:p>
            <w:pPr>
              <w:jc w:val="both"/>
              <w:rPr>
                <w:bCs/>
                <w:sz w:val="28"/>
                <w:szCs w:val="28"/>
              </w:rPr>
            </w:pPr>
            <w:r>
              <w:rPr>
                <w:bCs/>
                <w:sz w:val="28"/>
                <w:szCs w:val="28"/>
              </w:rPr>
              <w:t>a) 4 đèn</w:t>
            </w:r>
          </w:p>
          <w:p>
            <w:pPr>
              <w:jc w:val="both"/>
              <w:rPr>
                <w:bCs/>
                <w:sz w:val="28"/>
                <w:szCs w:val="28"/>
              </w:rPr>
            </w:pPr>
            <w:r>
              <w:rPr>
                <w:bCs/>
                <w:sz w:val="28"/>
                <w:szCs w:val="28"/>
              </w:rPr>
              <w:t>b) 1920cm</w:t>
            </w:r>
          </w:p>
          <w:p>
            <w:pPr>
              <w:rPr>
                <w:rFonts w:eastAsiaTheme="minorHAnsi"/>
                <w:sz w:val="28"/>
                <w:szCs w:val="28"/>
              </w:rPr>
            </w:pPr>
          </w:p>
          <w:p>
            <w:pPr>
              <w:rPr>
                <w:rFonts w:eastAsiaTheme="minorHAnsi"/>
                <w:sz w:val="28"/>
                <w:szCs w:val="28"/>
              </w:rPr>
            </w:pPr>
            <w:r>
              <w:rPr>
                <w:rFonts w:eastAsiaTheme="minorHAnsi"/>
                <w:sz w:val="28"/>
                <w:szCs w:val="28"/>
              </w:rPr>
              <w:t>HS đọc đề</w:t>
            </w:r>
          </w:p>
          <w:p>
            <w:pPr>
              <w:spacing w:before="240"/>
              <w:jc w:val="both"/>
              <w:rPr>
                <w:sz w:val="28"/>
                <w:szCs w:val="28"/>
              </w:rPr>
            </w:pPr>
            <w:r>
              <w:rPr>
                <w:sz w:val="28"/>
                <w:szCs w:val="28"/>
              </w:rPr>
              <w:t>a) học sinh tô đường thẳng có kết quả 7070</w:t>
            </w:r>
          </w:p>
          <w:p>
            <w:pPr>
              <w:spacing w:before="240"/>
              <w:jc w:val="both"/>
              <w:rPr>
                <w:sz w:val="28"/>
                <w:szCs w:val="28"/>
              </w:rPr>
            </w:pPr>
            <w:r>
              <w:rPr>
                <w:sz w:val="28"/>
                <w:szCs w:val="28"/>
              </w:rPr>
              <w:t>b) học sinh tô đường thẳng có kết quả 1001 dư 3</w:t>
            </w:r>
          </w:p>
          <w:p>
            <w:pPr>
              <w:spacing w:before="240"/>
              <w:jc w:val="both"/>
              <w:rPr>
                <w:sz w:val="28"/>
                <w:szCs w:val="28"/>
              </w:rPr>
            </w:pPr>
            <w:r>
              <w:rPr>
                <w:sz w:val="28"/>
                <w:szCs w:val="28"/>
              </w:rPr>
              <w:t>- HS đọc đề</w:t>
            </w:r>
          </w:p>
          <w:p>
            <w:pPr>
              <w:jc w:val="both"/>
              <w:rPr>
                <w:sz w:val="28"/>
                <w:szCs w:val="28"/>
              </w:rPr>
            </w:pPr>
            <w:r>
              <w:rPr>
                <w:sz w:val="28"/>
                <w:szCs w:val="28"/>
              </w:rPr>
              <w:t>- Người khổng lồ B nâng được nhiều kg nhất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single" w:color="auto" w:sz="4" w:space="0"/>
            </w:tcBorders>
          </w:tcPr>
          <w:p>
            <w:pPr>
              <w:jc w:val="both"/>
              <w:rPr>
                <w:rFonts w:eastAsiaTheme="minorHAnsi"/>
                <w:b/>
                <w:color w:val="000000"/>
                <w:sz w:val="28"/>
                <w:szCs w:val="28"/>
              </w:rPr>
            </w:pPr>
            <w:r>
              <w:rPr>
                <w:rFonts w:eastAsiaTheme="minorHAnsi"/>
                <w:b/>
                <w:color w:val="000000" w:themeColor="text1"/>
                <w:sz w:val="28"/>
                <w:szCs w:val="28"/>
                <w14:textFill>
                  <w14:solidFill>
                    <w14:schemeClr w14:val="tx1"/>
                  </w14:solidFill>
                </w14:textFill>
              </w:rPr>
              <w:t>3. HĐ Vận dụng (4-5p)</w:t>
            </w:r>
          </w:p>
          <w:p>
            <w:pPr>
              <w:jc w:val="both"/>
              <w:rPr>
                <w:sz w:val="28"/>
                <w:szCs w:val="28"/>
                <w:lang w:val="nl-NL"/>
              </w:rPr>
            </w:pPr>
            <w:r>
              <w:rPr>
                <w:b/>
                <w:sz w:val="28"/>
                <w:szCs w:val="28"/>
                <w:lang w:val="nl-NL"/>
              </w:rPr>
              <w:t xml:space="preserve">- </w:t>
            </w:r>
            <w:r>
              <w:rPr>
                <w:sz w:val="28"/>
                <w:szCs w:val="28"/>
                <w:lang w:val="nl-NL"/>
              </w:rPr>
              <w:t xml:space="preserve">GV tổ chức trò chơi Ai nhanh, ai đúng? </w:t>
            </w:r>
          </w:p>
          <w:p>
            <w:pPr>
              <w:jc w:val="both"/>
              <w:rPr>
                <w:sz w:val="28"/>
                <w:szCs w:val="28"/>
                <w:lang w:val="nl-NL"/>
              </w:rPr>
            </w:pPr>
            <w:r>
              <w:rPr>
                <w:sz w:val="28"/>
                <w:szCs w:val="28"/>
                <w:lang w:eastAsia="vi-VN" w:bidi="vi-VN"/>
              </w:rPr>
              <w:t xml:space="preserve">a)    </w:t>
            </w:r>
            <w:r>
              <w:rPr>
                <w:sz w:val="28"/>
                <w:szCs w:val="28"/>
                <w:lang w:val="vi-VN" w:eastAsia="vi-VN" w:bidi="vi-VN"/>
              </w:rPr>
              <w:t>4</w:t>
            </w:r>
            <w:r>
              <w:rPr>
                <w:sz w:val="28"/>
                <w:szCs w:val="28"/>
                <w:lang w:eastAsia="vi-VN" w:bidi="vi-VN"/>
              </w:rPr>
              <w:t>45</w:t>
            </w:r>
            <w:r>
              <w:rPr>
                <w:sz w:val="28"/>
                <w:szCs w:val="28"/>
                <w:lang w:val="vi-VN" w:eastAsia="vi-VN" w:bidi="vi-VN"/>
              </w:rPr>
              <w:t xml:space="preserve">5 </w:t>
            </w:r>
            <w:r>
              <w:rPr>
                <w:sz w:val="28"/>
                <w:szCs w:val="28"/>
                <w:lang w:val="nl-NL"/>
              </w:rPr>
              <w:t xml:space="preserve">     b)</w:t>
            </w:r>
            <w:r>
              <w:rPr>
                <w:sz w:val="28"/>
                <w:szCs w:val="28"/>
                <w:lang w:eastAsia="vi-VN" w:bidi="vi-VN"/>
              </w:rPr>
              <w:t xml:space="preserve"> </w:t>
            </w:r>
            <w:r>
              <w:rPr>
                <w:sz w:val="28"/>
                <w:szCs w:val="28"/>
                <w:lang w:val="vi-VN" w:eastAsia="vi-VN" w:bidi="vi-VN"/>
              </w:rPr>
              <w:t xml:space="preserve">4 655 </w:t>
            </w:r>
            <w:r>
              <w:rPr>
                <w:sz w:val="28"/>
                <w:szCs w:val="28"/>
                <w:lang w:val="nl-NL"/>
              </w:rPr>
              <w:t xml:space="preserve">       c)  </w:t>
            </w:r>
            <w:r>
              <w:rPr>
                <w:sz w:val="28"/>
                <w:szCs w:val="28"/>
                <w:lang w:eastAsia="vi-VN" w:bidi="vi-VN"/>
              </w:rPr>
              <w:t xml:space="preserve">   6</w:t>
            </w:r>
            <w:r>
              <w:rPr>
                <w:sz w:val="28"/>
                <w:szCs w:val="28"/>
                <w:lang w:val="vi-VN" w:eastAsia="vi-VN" w:bidi="vi-VN"/>
              </w:rPr>
              <w:t>6</w:t>
            </w:r>
            <w:r>
              <w:rPr>
                <w:sz w:val="28"/>
                <w:szCs w:val="28"/>
                <w:lang w:eastAsia="vi-VN" w:bidi="vi-VN"/>
              </w:rPr>
              <w:t>5</w:t>
            </w:r>
            <w:r>
              <w:rPr>
                <w:sz w:val="28"/>
                <w:szCs w:val="28"/>
                <w:lang w:val="vi-VN" w:eastAsia="vi-VN" w:bidi="vi-VN"/>
              </w:rPr>
              <w:t xml:space="preserve">5 </w:t>
            </w:r>
            <w:r>
              <w:rPr>
                <w:sz w:val="28"/>
                <w:szCs w:val="28"/>
                <w:lang w:val="nl-NL"/>
              </w:rPr>
              <w:t xml:space="preserve">   </w:t>
            </w:r>
          </w:p>
          <w:p>
            <w:pPr>
              <w:jc w:val="both"/>
              <w:rPr>
                <w:sz w:val="28"/>
                <w:szCs w:val="28"/>
                <w:u w:val="single"/>
                <w:lang w:eastAsia="vi-VN" w:bidi="vi-VN"/>
              </w:rPr>
            </w:pP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w:t>
            </w:r>
            <w:r>
              <w:rPr>
                <w:sz w:val="28"/>
                <w:szCs w:val="28"/>
                <w:lang w:val="vi-VN" w:eastAsia="vi-VN" w:bidi="vi-VN"/>
              </w:rPr>
              <w:t xml:space="preserve">-  </w:t>
            </w:r>
            <w:r>
              <w:rPr>
                <w:sz w:val="28"/>
                <w:szCs w:val="28"/>
                <w:u w:val="single"/>
                <w:lang w:eastAsia="vi-VN" w:bidi="vi-VN"/>
              </w:rPr>
              <w:t>1</w:t>
            </w:r>
            <w:r>
              <w:rPr>
                <w:sz w:val="28"/>
                <w:szCs w:val="28"/>
                <w:u w:val="single"/>
                <w:lang w:val="vi-VN" w:eastAsia="vi-VN" w:bidi="vi-VN"/>
              </w:rPr>
              <w:t>3</w:t>
            </w:r>
            <w:r>
              <w:rPr>
                <w:sz w:val="28"/>
                <w:szCs w:val="28"/>
                <w:u w:val="single"/>
                <w:lang w:eastAsia="vi-VN" w:bidi="vi-VN"/>
              </w:rPr>
              <w:t xml:space="preserve">8  </w:t>
            </w: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p>
          <w:p>
            <w:pPr>
              <w:jc w:val="both"/>
              <w:rPr>
                <w:sz w:val="28"/>
                <w:szCs w:val="28"/>
                <w:lang w:val="nl-NL"/>
              </w:rPr>
            </w:pPr>
            <w:r>
              <w:rPr>
                <w:sz w:val="28"/>
                <w:szCs w:val="28"/>
                <w:lang w:val="nl-NL"/>
              </w:rPr>
              <w:t xml:space="preserve">         275…..     4217  ……      4227 ……     </w:t>
            </w:r>
          </w:p>
          <w:p>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tc>
        <w:tc>
          <w:tcPr>
            <w:tcW w:w="4036" w:type="dxa"/>
            <w:tcBorders>
              <w:top w:val="dashed" w:color="auto" w:sz="4" w:space="0"/>
              <w:bottom w:val="single" w:color="auto" w:sz="4" w:space="0"/>
            </w:tcBorders>
          </w:tcPr>
          <w:p>
            <w:pPr>
              <w:rPr>
                <w:color w:val="000000" w:themeColor="text1"/>
                <w:sz w:val="28"/>
                <w:szCs w:val="28"/>
                <w:lang w:val="nl-NL"/>
                <w14:textFill>
                  <w14:solidFill>
                    <w14:schemeClr w14:val="tx1"/>
                  </w14:solidFill>
                </w14:textFill>
              </w:rPr>
            </w:pPr>
          </w:p>
          <w:p>
            <w:pPr>
              <w:rPr>
                <w:color w:val="000000" w:themeColor="text1"/>
                <w:sz w:val="28"/>
                <w:szCs w:val="28"/>
                <w:lang w:val="nl-NL"/>
                <w14:textFill>
                  <w14:solidFill>
                    <w14:schemeClr w14:val="tx1"/>
                  </w14:solidFill>
                </w14:textFill>
              </w:rPr>
            </w:pPr>
          </w:p>
          <w:p>
            <w:pPr>
              <w:tabs>
                <w:tab w:val="left" w:pos="7020"/>
              </w:tabs>
              <w:rPr>
                <w:rFonts w:eastAsiaTheme="minorHAnsi"/>
                <w:color w:val="000000"/>
                <w:sz w:val="28"/>
                <w:szCs w:val="28"/>
              </w:rPr>
            </w:pPr>
            <w:r>
              <w:rPr>
                <w:rFonts w:eastAsiaTheme="minorHAnsi"/>
                <w:color w:val="000000"/>
                <w:sz w:val="28"/>
                <w:szCs w:val="28"/>
              </w:rPr>
              <w:t>- HS tham gia chơi</w:t>
            </w:r>
          </w:p>
          <w:p>
            <w:pPr>
              <w:tabs>
                <w:tab w:val="left" w:pos="7020"/>
              </w:tabs>
              <w:rPr>
                <w:rFonts w:eastAsiaTheme="minorHAnsi"/>
                <w:color w:val="000000"/>
                <w:sz w:val="28"/>
                <w:szCs w:val="28"/>
              </w:rPr>
            </w:pPr>
            <w:r>
              <w:rPr>
                <w:rFonts w:eastAsiaTheme="minorHAnsi"/>
                <w:color w:val="000000"/>
                <w:sz w:val="28"/>
                <w:szCs w:val="28"/>
              </w:rPr>
              <w:t>Sử dụng thẻ đúng -sai</w:t>
            </w:r>
          </w:p>
          <w:p>
            <w:pPr>
              <w:tabs>
                <w:tab w:val="left" w:pos="7020"/>
              </w:tabs>
              <w:rPr>
                <w:rFonts w:eastAsiaTheme="minorHAnsi"/>
                <w:color w:val="000000"/>
                <w:sz w:val="28"/>
                <w:szCs w:val="28"/>
                <w:lang w:val="vi-VN"/>
              </w:rPr>
            </w:pPr>
            <w:r>
              <w:rPr>
                <w:rFonts w:eastAsiaTheme="minorHAnsi"/>
                <w:color w:val="000000"/>
                <w:sz w:val="28"/>
                <w:szCs w:val="28"/>
              </w:rPr>
              <w:t xml:space="preserve">- HS </w:t>
            </w:r>
            <w:r>
              <w:rPr>
                <w:rFonts w:eastAsiaTheme="minorHAnsi"/>
                <w:color w:val="000000"/>
                <w:sz w:val="28"/>
                <w:szCs w:val="28"/>
                <w:lang w:val="vi-VN"/>
              </w:rPr>
              <w:t>lắng nghe</w:t>
            </w:r>
          </w:p>
        </w:tc>
      </w:tr>
    </w:tbl>
    <w:p>
      <w:pPr>
        <w:widowControl w:val="0"/>
        <w:jc w:val="both"/>
        <w:rPr>
          <w:b/>
          <w:sz w:val="28"/>
          <w:szCs w:val="28"/>
          <w:lang w:val="nl-NL"/>
        </w:rPr>
      </w:pP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C4A58"/>
    <w:rsid w:val="19BC4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2024-03-03T02:31:00Z</dcterms:created>
  <dc:creator>kim ngoc</dc:creator>
  <cp:lastModifiedBy>kim ngoc</cp:lastModifiedBy>
  <dcterms:modified xsi:type="dcterms:W3CDTF">2024-03-03T02:34:20Z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3996042DD67C43768A8C1568D043EEEF_11</vt:lpwstr>
  </property>
</Properties>
</file>